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30210" w14:textId="77777777" w:rsidR="001C60B0" w:rsidRDefault="001C60B0" w:rsidP="001C60B0">
      <w:pPr>
        <w:pStyle w:val="a4"/>
        <w:tabs>
          <w:tab w:val="left" w:pos="9900"/>
        </w:tabs>
        <w:ind w:left="6300" w:right="21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302FBD4" w14:textId="77777777" w:rsidR="00C87E6D" w:rsidRDefault="00C87E6D" w:rsidP="00C87E6D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Azərbaycan Respublikası Vergilər Nazirliyinin Kollegiyasının</w:t>
      </w:r>
    </w:p>
    <w:p w14:paraId="2483A997" w14:textId="77777777" w:rsidR="00C87E6D" w:rsidRDefault="00C87E6D" w:rsidP="00C87E6D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“7” oktyabr 2013-cü il </w:t>
      </w:r>
      <w:r w:rsidRPr="00C87E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tarixli </w:t>
      </w:r>
      <w:r w:rsidRPr="00100F4D">
        <w:rPr>
          <w:rFonts w:ascii="Times New Roman" w:hAnsi="Times New Roman"/>
          <w:b w:val="0"/>
          <w:sz w:val="24"/>
          <w:szCs w:val="24"/>
        </w:rPr>
        <w:t>1317050000005500</w:t>
      </w:r>
      <w:r w:rsidRPr="00C87E6D">
        <w:rPr>
          <w:rFonts w:ascii="Times New Roman" w:hAnsi="Times New Roman"/>
          <w:b w:val="0"/>
          <w:sz w:val="24"/>
          <w:szCs w:val="24"/>
        </w:rPr>
        <w:t xml:space="preserve"> </w:t>
      </w:r>
      <w:r w:rsidRPr="00C87E6D">
        <w:rPr>
          <w:rFonts w:ascii="Times New Roman" w:hAnsi="Times New Roman" w:cs="Times New Roman"/>
          <w:b w:val="0"/>
          <w:sz w:val="24"/>
          <w:szCs w:val="24"/>
        </w:rPr>
        <w:t>nömrəli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6A0DDAD3" w14:textId="77777777" w:rsidR="00C87E6D" w:rsidRPr="009956E1" w:rsidRDefault="00C87E6D" w:rsidP="00C87E6D">
      <w:pPr>
        <w:pStyle w:val="a4"/>
        <w:tabs>
          <w:tab w:val="left" w:pos="9900"/>
        </w:tabs>
        <w:ind w:left="90" w:right="21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Qərarı ilə təsdiq edilmişdir. </w:t>
      </w:r>
    </w:p>
    <w:p w14:paraId="3090C0BF" w14:textId="77777777" w:rsidR="00C87E6D" w:rsidRPr="009956E1" w:rsidRDefault="00C87E6D" w:rsidP="00C87E6D">
      <w:pPr>
        <w:spacing w:after="200" w:line="276" w:lineRule="auto"/>
        <w:ind w:left="90"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Times New Roman" w:hAnsi="Times New Roman"/>
          <w:bCs/>
        </w:rPr>
        <w:t>(</w:t>
      </w:r>
      <w:proofErr w:type="spellStart"/>
      <w:r w:rsidRPr="001626C9">
        <w:rPr>
          <w:rFonts w:ascii="Times New Roman" w:hAnsi="Times New Roman"/>
          <w:bCs/>
        </w:rPr>
        <w:t>Azərbaycan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Res</w:t>
      </w:r>
      <w:r>
        <w:rPr>
          <w:rFonts w:ascii="Times New Roman" w:hAnsi="Times New Roman"/>
          <w:bCs/>
        </w:rPr>
        <w:t>publikası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Vergilər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Nazirliyinin</w:t>
      </w:r>
      <w:proofErr w:type="spellEnd"/>
      <w:r>
        <w:rPr>
          <w:rFonts w:ascii="Times New Roman" w:hAnsi="Times New Roman"/>
          <w:bCs/>
        </w:rPr>
        <w:br/>
      </w:r>
      <w:proofErr w:type="spellStart"/>
      <w:r w:rsidRPr="001626C9">
        <w:rPr>
          <w:rFonts w:ascii="Times New Roman" w:hAnsi="Times New Roman"/>
          <w:bCs/>
        </w:rPr>
        <w:t>Kollegiyasının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31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iyul</w:t>
      </w:r>
      <w:proofErr w:type="spellEnd"/>
      <w:r w:rsidRPr="001626C9">
        <w:rPr>
          <w:rFonts w:ascii="Times New Roman" w:hAnsi="Times New Roman"/>
          <w:bCs/>
        </w:rPr>
        <w:t xml:space="preserve"> 201</w:t>
      </w:r>
      <w:r>
        <w:rPr>
          <w:rFonts w:ascii="Times New Roman" w:hAnsi="Times New Roman"/>
          <w:bCs/>
        </w:rPr>
        <w:t>7-ci</w:t>
      </w:r>
      <w:r w:rsidRPr="001626C9">
        <w:rPr>
          <w:rFonts w:ascii="Times New Roman" w:hAnsi="Times New Roman"/>
          <w:bCs/>
        </w:rPr>
        <w:t xml:space="preserve"> </w:t>
      </w:r>
      <w:proofErr w:type="spellStart"/>
      <w:r w:rsidRPr="001626C9">
        <w:rPr>
          <w:rFonts w:ascii="Times New Roman" w:hAnsi="Times New Roman"/>
          <w:bCs/>
        </w:rPr>
        <w:t>il</w:t>
      </w:r>
      <w:proofErr w:type="spellEnd"/>
      <w:r w:rsidRPr="001626C9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</w:rPr>
        <w:t>tarixli</w:t>
      </w:r>
      <w:proofErr w:type="spellEnd"/>
      <w:r>
        <w:rPr>
          <w:rFonts w:ascii="Times New Roman" w:hAnsi="Times New Roman"/>
        </w:rPr>
        <w:br/>
        <w:t xml:space="preserve">1717050000014500 </w:t>
      </w:r>
      <w:proofErr w:type="spellStart"/>
      <w:r w:rsidRPr="001626C9">
        <w:rPr>
          <w:rFonts w:ascii="Times New Roman" w:hAnsi="Times New Roman"/>
        </w:rPr>
        <w:t>nömrəli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Qərarı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ilə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təsdiq</w:t>
      </w:r>
      <w:proofErr w:type="spellEnd"/>
      <w:r w:rsidRPr="001626C9">
        <w:rPr>
          <w:rFonts w:ascii="Times New Roman" w:hAnsi="Times New Roman"/>
        </w:rPr>
        <w:t xml:space="preserve"> </w:t>
      </w:r>
      <w:proofErr w:type="spellStart"/>
      <w:r w:rsidRPr="001626C9">
        <w:rPr>
          <w:rFonts w:ascii="Times New Roman" w:hAnsi="Times New Roman"/>
        </w:rPr>
        <w:t>edilmiş</w:t>
      </w:r>
      <w:proofErr w:type="spellEnd"/>
      <w:r>
        <w:rPr>
          <w:rFonts w:ascii="Times New Roman" w:hAnsi="Times New Roman"/>
        </w:rPr>
        <w:br/>
      </w:r>
      <w:proofErr w:type="spellStart"/>
      <w:r>
        <w:rPr>
          <w:rFonts w:ascii="Times New Roman" w:hAnsi="Times New Roman"/>
        </w:rPr>
        <w:t>əlavə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dəyişikliklərlə</w:t>
      </w:r>
      <w:proofErr w:type="spellEnd"/>
      <w:r>
        <w:rPr>
          <w:rFonts w:ascii="Times New Roman" w:hAnsi="Times New Roman"/>
        </w:rPr>
        <w:t>)</w:t>
      </w:r>
    </w:p>
    <w:p w14:paraId="3C3F2F09" w14:textId="77777777" w:rsidR="001C60B0" w:rsidRDefault="001C60B0" w:rsidP="001C60B0">
      <w:pPr>
        <w:pStyle w:val="a4"/>
        <w:tabs>
          <w:tab w:val="left" w:pos="9900"/>
        </w:tabs>
        <w:ind w:left="6300" w:right="2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Əlavə</w:t>
      </w:r>
      <w:r w:rsidR="00BB19E3">
        <w:rPr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EC0881">
        <w:rPr>
          <w:rFonts w:ascii="Times New Roman" w:hAnsi="Times New Roman" w:cs="Times New Roman"/>
          <w:b w:val="0"/>
          <w:sz w:val="24"/>
          <w:szCs w:val="24"/>
        </w:rPr>
        <w:t>2</w:t>
      </w:r>
    </w:p>
    <w:p w14:paraId="5EFC4954" w14:textId="77777777" w:rsidR="001C60B0" w:rsidRDefault="001C60B0" w:rsidP="001C60B0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0F960C49" w14:textId="77777777" w:rsidR="00A434C7" w:rsidRDefault="00A434C7" w:rsidP="001C60B0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0A620E29" w14:textId="77777777" w:rsidR="00A434C7" w:rsidRPr="00A32378" w:rsidRDefault="00A434C7" w:rsidP="001C60B0">
      <w:pPr>
        <w:spacing w:line="276" w:lineRule="auto"/>
        <w:ind w:firstLine="0"/>
        <w:jc w:val="right"/>
        <w:rPr>
          <w:rFonts w:ascii="Times New Roman" w:hAnsi="Times New Roman"/>
          <w:b/>
          <w:i/>
          <w:color w:val="FF0000"/>
          <w:sz w:val="28"/>
          <w:szCs w:val="28"/>
          <w:lang w:val="az-Latn-AZ"/>
        </w:rPr>
      </w:pPr>
    </w:p>
    <w:p w14:paraId="6EC5F2DD" w14:textId="77777777" w:rsidR="001C60B0" w:rsidRDefault="001C60B0" w:rsidP="001C60B0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>“</w:t>
      </w:r>
      <w:r w:rsidR="00B75E03">
        <w:rPr>
          <w:rFonts w:ascii="Times New Roman" w:hAnsi="Times New Roman"/>
          <w:b/>
          <w:i/>
          <w:sz w:val="28"/>
          <w:szCs w:val="28"/>
          <w:lang w:val="az-Latn-AZ"/>
        </w:rPr>
        <w:t>Hüquqi</w:t>
      </w: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 xml:space="preserve"> şəxsin uçot məlumatlarının onlayn dəyişdirilməsi”</w:t>
      </w:r>
    </w:p>
    <w:p w14:paraId="3B02FC6D" w14:textId="77777777" w:rsidR="001C60B0" w:rsidRPr="00A32378" w:rsidRDefault="001C60B0" w:rsidP="001C60B0">
      <w:pPr>
        <w:jc w:val="center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764945">
        <w:rPr>
          <w:rFonts w:ascii="Times New Roman" w:hAnsi="Times New Roman"/>
          <w:b/>
          <w:i/>
          <w:sz w:val="28"/>
          <w:szCs w:val="28"/>
          <w:lang w:val="az-Latn-AZ"/>
        </w:rPr>
        <w:t>elektron xidməti üzrə</w:t>
      </w:r>
      <w:r>
        <w:rPr>
          <w:rFonts w:ascii="Times New Roman" w:hAnsi="Times New Roman"/>
          <w:b/>
          <w:i/>
          <w:sz w:val="28"/>
          <w:szCs w:val="28"/>
          <w:lang w:val="az-Latn-AZ"/>
        </w:rPr>
        <w:t xml:space="preserve"> </w:t>
      </w:r>
      <w:r w:rsidRPr="00A32378">
        <w:rPr>
          <w:rFonts w:ascii="Times New Roman" w:hAnsi="Times New Roman"/>
          <w:b/>
          <w:i/>
          <w:sz w:val="28"/>
          <w:szCs w:val="28"/>
          <w:lang w:val="az-Latn-AZ"/>
        </w:rPr>
        <w:t>inzibati reqlament</w:t>
      </w:r>
    </w:p>
    <w:p w14:paraId="7C9AAA0D" w14:textId="77777777" w:rsidR="001C60B0" w:rsidRPr="00A32378" w:rsidRDefault="001C60B0" w:rsidP="001C60B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547AA75D" w14:textId="77777777" w:rsidR="001C60B0" w:rsidRPr="00A32378" w:rsidRDefault="001C60B0" w:rsidP="001C60B0">
      <w:pPr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00737155" w14:textId="77777777" w:rsidR="001C60B0" w:rsidRPr="0004087B" w:rsidRDefault="001C60B0" w:rsidP="001C60B0">
      <w:pPr>
        <w:jc w:val="center"/>
        <w:outlineLvl w:val="0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1.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Ümumi müddəalar</w:t>
      </w:r>
    </w:p>
    <w:p w14:paraId="67CF757C" w14:textId="77777777" w:rsidR="001C60B0" w:rsidRDefault="001C60B0" w:rsidP="001C60B0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1CDB0B50" w14:textId="77777777" w:rsidR="001C60B0" w:rsidRPr="0004087B" w:rsidRDefault="001C60B0" w:rsidP="001C60B0">
      <w:pPr>
        <w:ind w:firstLine="539"/>
        <w:outlineLvl w:val="0"/>
        <w:rPr>
          <w:rFonts w:ascii="Times New Roman" w:hAnsi="Times New Roman"/>
          <w:sz w:val="28"/>
          <w:szCs w:val="28"/>
          <w:lang w:val="az-Latn-AZ"/>
        </w:rPr>
      </w:pPr>
    </w:p>
    <w:p w14:paraId="1A4DC545" w14:textId="77777777" w:rsidR="001C60B0" w:rsidRPr="00764945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1.1. Elektron xidmətin adı:  </w:t>
      </w:r>
      <w:r w:rsidR="00B75E03">
        <w:rPr>
          <w:rFonts w:ascii="Times New Roman" w:hAnsi="Times New Roman"/>
          <w:i/>
          <w:sz w:val="28"/>
          <w:szCs w:val="28"/>
          <w:lang w:val="az-Latn-AZ"/>
        </w:rPr>
        <w:t>Hüquqi</w:t>
      </w:r>
      <w:r w:rsidRPr="00764945">
        <w:rPr>
          <w:rFonts w:ascii="Times New Roman" w:hAnsi="Times New Roman"/>
          <w:i/>
          <w:sz w:val="28"/>
          <w:szCs w:val="28"/>
          <w:lang w:val="az-Latn-AZ"/>
        </w:rPr>
        <w:t xml:space="preserve"> şəxsin uçot məlumatlarının onlayn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                                      </w:t>
      </w:r>
      <w:r w:rsidRPr="00764945">
        <w:rPr>
          <w:rFonts w:ascii="Times New Roman" w:hAnsi="Times New Roman"/>
          <w:i/>
          <w:sz w:val="28"/>
          <w:szCs w:val="28"/>
          <w:lang w:val="az-Latn-AZ"/>
        </w:rPr>
        <w:t xml:space="preserve">dəyişdirilməsi </w:t>
      </w:r>
    </w:p>
    <w:p w14:paraId="3495AD4D" w14:textId="77777777" w:rsidR="001C60B0" w:rsidRPr="0004087B" w:rsidRDefault="001C60B0" w:rsidP="001C60B0">
      <w:pPr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1.2. Elektron xidmətin məzmunu: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Bu xidmət </w:t>
      </w:r>
      <w:r w:rsidR="00B75E03">
        <w:rPr>
          <w:rFonts w:ascii="Times New Roman" w:hAnsi="Times New Roman"/>
          <w:i/>
          <w:sz w:val="28"/>
          <w:szCs w:val="28"/>
          <w:lang w:val="az-Latn-AZ"/>
        </w:rPr>
        <w:t>vergi ödəyicisi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qismində qeydiyyata alınmış </w:t>
      </w:r>
      <w:r w:rsidR="00B75E03">
        <w:rPr>
          <w:rFonts w:ascii="Times New Roman" w:hAnsi="Times New Roman"/>
          <w:i/>
          <w:sz w:val="28"/>
          <w:szCs w:val="28"/>
          <w:lang w:val="az-Latn-AZ"/>
        </w:rPr>
        <w:t xml:space="preserve">kommersiya hüquqi şəxslərin, qeyri-kommersiya hüquqi şəxslərin, Vergi Məcəlləsinin müddəalarına uyğun olaraq vergi uçotuna alınmış hüquqi şəxslərin filiallarının və bölmələrinin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məlumatlarının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qaydada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dəyişdirilməsini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əhatə edir.</w:t>
      </w:r>
    </w:p>
    <w:p w14:paraId="6D263684" w14:textId="77777777" w:rsidR="001C60B0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1.3. Elektron xidmətin göstərilməsinin hüquqi əsası: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 Vergi Məcəlləsinin 33-cü, 34-cü maddələri, Azərbaycan Respublikası Prezidentinin “Dövlət orqanlarının elektron xidmətlər göstərməsinin təşkili sahəsində bəzi tədbirlər haqqında” 23 may 2011-ci il tarixli, 429 nömrəli Fərmanının 2-ci və  2-1-ci hissələri,</w:t>
      </w:r>
      <w:r w:rsidRPr="0004087B">
        <w:rPr>
          <w:lang w:val="az-Latn-AZ"/>
        </w:rPr>
        <w:t xml:space="preserve"> 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 xml:space="preserve">Azərbaycan </w:t>
      </w:r>
      <w:r>
        <w:rPr>
          <w:rFonts w:ascii="Times New Roman" w:hAnsi="Times New Roman"/>
          <w:i/>
          <w:sz w:val="28"/>
          <w:szCs w:val="28"/>
          <w:lang w:val="az-Latn-AZ"/>
        </w:rPr>
        <w:t>R</w:t>
      </w:r>
      <w:r w:rsidRPr="00092072">
        <w:rPr>
          <w:rFonts w:ascii="Times New Roman" w:hAnsi="Times New Roman"/>
          <w:i/>
          <w:sz w:val="28"/>
          <w:szCs w:val="28"/>
          <w:lang w:val="az-Latn-AZ"/>
        </w:rPr>
        <w:t>espublikası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Nazirlər Kabinetinin 24 noyabr 2011-ci</w:t>
      </w:r>
      <w:r w:rsidR="0042462D">
        <w:rPr>
          <w:rFonts w:ascii="Times New Roman" w:hAnsi="Times New Roman"/>
          <w:i/>
          <w:sz w:val="28"/>
          <w:szCs w:val="28"/>
          <w:lang w:val="az-Latn-AZ"/>
        </w:rPr>
        <w:t xml:space="preserve"> il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tarixli 191 nömrəli Qərarı ilə təsdiq edilmiş, 1 nömrəli əlavə - </w:t>
      </w:r>
      <w:r>
        <w:rPr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“Mərkəzi icra hakimiyyəti orqanları tərəfindən konkret sahələr üzrə elektron xidmətlər göstərilməsi Qaydaları”</w:t>
      </w:r>
      <w:r>
        <w:rPr>
          <w:rFonts w:ascii="Times New Roman" w:hAnsi="Times New Roman"/>
          <w:i/>
          <w:sz w:val="28"/>
          <w:szCs w:val="28"/>
          <w:lang w:val="az-Latn-AZ"/>
        </w:rPr>
        <w:t>, həmin Qaydalara 1 nömrəli əlavə, eləcə də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“Elektron xidmət növlərinin Siyahısı”nın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7.3</w:t>
      </w:r>
      <w:r w:rsidR="00B75E03">
        <w:rPr>
          <w:rFonts w:ascii="Times New Roman" w:hAnsi="Times New Roman"/>
          <w:i/>
          <w:sz w:val="28"/>
          <w:szCs w:val="28"/>
          <w:lang w:val="az-Latn-AZ"/>
        </w:rPr>
        <w:t>1</w:t>
      </w:r>
      <w:r>
        <w:rPr>
          <w:rFonts w:ascii="Times New Roman" w:hAnsi="Times New Roman"/>
          <w:i/>
          <w:sz w:val="28"/>
          <w:szCs w:val="28"/>
          <w:lang w:val="az-Latn-AZ"/>
        </w:rPr>
        <w:t>-ci bəndi</w:t>
      </w:r>
    </w:p>
    <w:p w14:paraId="6E065418" w14:textId="77777777" w:rsidR="001C60B0" w:rsidRPr="0004087B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1.4. Elektron xidməti göstərən dövlət qurumunun adı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Azərbaycan Respublikasının Vergilər Nazirliyi </w:t>
      </w:r>
    </w:p>
    <w:p w14:paraId="03D51D86" w14:textId="77777777" w:rsidR="001C60B0" w:rsidRPr="0004087B" w:rsidRDefault="001C60B0" w:rsidP="001C60B0">
      <w:pPr>
        <w:tabs>
          <w:tab w:val="left" w:pos="720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1.5. Elektron xidmətin digər icraçıları: </w:t>
      </w:r>
      <w:r w:rsidR="00A434C7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21DA5A73" w14:textId="77777777" w:rsidR="001C60B0" w:rsidRPr="0004087B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1.6. Elektron xidmətin avtomatlaşdırılma səviyyəsi: </w:t>
      </w:r>
      <w:r w:rsidR="0042462D">
        <w:rPr>
          <w:rFonts w:ascii="Times New Roman" w:hAnsi="Times New Roman"/>
          <w:i/>
          <w:sz w:val="28"/>
          <w:szCs w:val="28"/>
          <w:lang w:val="az-Latn-AZ"/>
        </w:rPr>
        <w:t>T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am avtomatlaşdırılmışdır.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</w:p>
    <w:p w14:paraId="50CCAD2A" w14:textId="77777777" w:rsidR="0042462D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1.7. Elektron xidmətin icra müddəti: </w:t>
      </w:r>
      <w:r w:rsidR="0042462D"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Elektron xidmətin icra müddəti </w:t>
      </w:r>
      <w:r w:rsidR="0042462D">
        <w:rPr>
          <w:rFonts w:ascii="Times New Roman" w:hAnsi="Times New Roman"/>
          <w:i/>
          <w:sz w:val="28"/>
          <w:szCs w:val="28"/>
          <w:lang w:val="az-Latn-AZ"/>
        </w:rPr>
        <w:t xml:space="preserve">sorğunun </w:t>
      </w:r>
      <w:r w:rsidR="0042462D" w:rsidRPr="0004087B">
        <w:rPr>
          <w:rFonts w:ascii="Times New Roman" w:hAnsi="Times New Roman"/>
          <w:i/>
          <w:sz w:val="28"/>
          <w:szCs w:val="28"/>
          <w:lang w:val="az-Latn-AZ"/>
        </w:rPr>
        <w:t>informasiya sistemində emalı müddətindən asılıdır.</w:t>
      </w:r>
    </w:p>
    <w:p w14:paraId="571C17B9" w14:textId="77777777" w:rsidR="0042462D" w:rsidRPr="00C26938" w:rsidRDefault="001C60B0" w:rsidP="0042462D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1.8. Elektron xidmətin göstərilməsinin nəticəsi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: </w:t>
      </w:r>
      <w:r w:rsidR="0042462D">
        <w:rPr>
          <w:rFonts w:ascii="Times New Roman" w:hAnsi="Times New Roman"/>
          <w:i/>
          <w:sz w:val="28"/>
          <w:szCs w:val="28"/>
          <w:lang w:val="az-Latn-AZ"/>
        </w:rPr>
        <w:t xml:space="preserve">Hüquqi şəxsin elektron ünvanına uçot məlumatlarında dəyişikliklərin aparılması </w:t>
      </w:r>
      <w:r w:rsidR="0042462D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haqqında ərizənin icraya qəbul edildiyi </w:t>
      </w:r>
      <w:r w:rsidR="0042462D">
        <w:rPr>
          <w:rFonts w:ascii="Times New Roman" w:hAnsi="Times New Roman"/>
          <w:i/>
          <w:sz w:val="28"/>
          <w:szCs w:val="28"/>
          <w:lang w:val="az-Latn-AZ"/>
        </w:rPr>
        <w:t>barədə Bildiriş</w:t>
      </w:r>
      <w:r w:rsidR="0042462D" w:rsidRPr="00C26938">
        <w:rPr>
          <w:rFonts w:ascii="Times New Roman" w:hAnsi="Times New Roman"/>
          <w:i/>
          <w:sz w:val="28"/>
          <w:szCs w:val="28"/>
          <w:lang w:val="az-Latn-AZ"/>
        </w:rPr>
        <w:t xml:space="preserve">  göndərilir.</w:t>
      </w:r>
    </w:p>
    <w:p w14:paraId="6BC6EA86" w14:textId="77777777" w:rsidR="001C60B0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491FFA1C" w14:textId="77777777" w:rsidR="00A434C7" w:rsidRDefault="00A434C7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6ACADF82" w14:textId="77777777" w:rsidR="001C60B0" w:rsidRPr="0004087B" w:rsidRDefault="001C60B0" w:rsidP="001C60B0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sz w:val="28"/>
          <w:szCs w:val="28"/>
          <w:lang w:val="az-Latn-AZ"/>
        </w:rPr>
      </w:pPr>
    </w:p>
    <w:p w14:paraId="03ED682E" w14:textId="77777777" w:rsidR="001C60B0" w:rsidRPr="0004087B" w:rsidRDefault="001C60B0" w:rsidP="001C60B0">
      <w:pPr>
        <w:tabs>
          <w:tab w:val="left" w:pos="1134"/>
          <w:tab w:val="left" w:pos="1985"/>
        </w:tabs>
        <w:ind w:firstLine="539"/>
        <w:jc w:val="center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 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Elektron xidmətin göstərilməsinin həyata keçirilməsi</w:t>
      </w:r>
    </w:p>
    <w:p w14:paraId="45C25A31" w14:textId="77777777" w:rsidR="001C60B0" w:rsidRPr="0004087B" w:rsidRDefault="001C60B0" w:rsidP="001C60B0">
      <w:pPr>
        <w:ind w:firstLine="539"/>
        <w:rPr>
          <w:rFonts w:ascii="Times New Roman" w:hAnsi="Times New Roman"/>
          <w:sz w:val="28"/>
          <w:szCs w:val="28"/>
          <w:lang w:val="az-Latn-AZ"/>
        </w:rPr>
      </w:pPr>
    </w:p>
    <w:p w14:paraId="4C0AED74" w14:textId="77777777" w:rsidR="001C60B0" w:rsidRPr="0004087B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2.1.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xidmətin növü: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İnteraktiv.</w:t>
      </w:r>
    </w:p>
    <w:p w14:paraId="5A446B4F" w14:textId="77777777" w:rsidR="001C60B0" w:rsidRPr="0004087B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2.2. Elektron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>xidmət</w:t>
      </w: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üzrə ödəniş</w:t>
      </w:r>
      <w:r w:rsidRPr="0004087B">
        <w:rPr>
          <w:rFonts w:ascii="Times New Roman" w:hAnsi="Times New Roman"/>
          <w:bCs/>
          <w:sz w:val="28"/>
          <w:szCs w:val="28"/>
          <w:lang w:val="az-Latn-AZ"/>
        </w:rPr>
        <w:t xml:space="preserve">: 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>Ödənişsiz.</w:t>
      </w:r>
      <w:r w:rsidRPr="0004087B"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   </w:t>
      </w:r>
    </w:p>
    <w:p w14:paraId="0DD58C52" w14:textId="77777777" w:rsidR="001C60B0" w:rsidRDefault="001C60B0" w:rsidP="001C60B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2.3. Elektron xidmətin istifadəçiləri: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Azərbaycan Respublikasının Vergi Məcəlləsi ilə müəyyən edilmiş qaydada vergi ödəyicisinin eyniləşdirilmə nömrəsi (VÖEN) almış 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hüquqi şəxslər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5474D85D" w14:textId="77777777" w:rsidR="001C60B0" w:rsidRPr="0004087B" w:rsidRDefault="001C60B0" w:rsidP="001C60B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b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219D58EE" w14:textId="3823D18C" w:rsidR="001C60B0" w:rsidRDefault="001C60B0" w:rsidP="001C60B0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2.4. Elektron xidmətin təqdim olunma yeri:  </w:t>
      </w:r>
      <w:hyperlink r:id="rId7" w:history="1">
        <w:r w:rsidR="009E79CC" w:rsidRPr="00F80B37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https://www.e-taxes.gov.az/</w:t>
        </w:r>
      </w:hyperlink>
      <w:r w:rsidRPr="00D136A7">
        <w:rPr>
          <w:rFonts w:ascii="Times New Roman" w:hAnsi="Times New Roman"/>
          <w:i/>
          <w:sz w:val="28"/>
          <w:szCs w:val="28"/>
          <w:lang w:val="az-Latn-AZ"/>
        </w:rPr>
        <w:t xml:space="preserve">, </w:t>
      </w:r>
      <w:hyperlink r:id="rId8" w:history="1">
        <w:r w:rsidR="00691708" w:rsidRPr="00F80B37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https://www.e-gov.az</w:t>
        </w:r>
      </w:hyperlink>
    </w:p>
    <w:p w14:paraId="2C696094" w14:textId="77777777" w:rsidR="001C60B0" w:rsidRPr="00D136A7" w:rsidRDefault="001C60B0" w:rsidP="001C60B0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</w:p>
    <w:p w14:paraId="61AAD77E" w14:textId="77777777" w:rsidR="001C60B0" w:rsidRPr="0004087B" w:rsidRDefault="001C60B0" w:rsidP="001C60B0">
      <w:pPr>
        <w:ind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>2.5. Elektron xidmət barədə məlumatlandırma:</w:t>
      </w:r>
    </w:p>
    <w:p w14:paraId="7219F2C8" w14:textId="77777777" w:rsidR="001C60B0" w:rsidRPr="00341634" w:rsidRDefault="001C60B0" w:rsidP="001C60B0">
      <w:pPr>
        <w:ind w:right="-365" w:firstLine="54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bCs/>
          <w:sz w:val="28"/>
          <w:szCs w:val="28"/>
          <w:lang w:val="az-Latn-AZ"/>
        </w:rPr>
        <w:t xml:space="preserve">-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https://www.e-taxes.gov.az/dispatcher?menu=ekarg&amp;submenu=2&amp;nav=ekarg</w:t>
      </w:r>
      <w:r w:rsidRPr="00341634">
        <w:rPr>
          <w:rFonts w:ascii="Times New Roman" w:hAnsi="Times New Roman"/>
          <w:b/>
          <w:bCs/>
          <w:i/>
          <w:sz w:val="28"/>
          <w:szCs w:val="28"/>
          <w:lang w:val="az-Latn-AZ"/>
        </w:rPr>
        <w:t xml:space="preserve">                                                                </w:t>
      </w:r>
    </w:p>
    <w:p w14:paraId="6883E614" w14:textId="77777777" w:rsidR="001C60B0" w:rsidRPr="00341634" w:rsidRDefault="001C60B0" w:rsidP="001C60B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strukturları (müvafiq idarə və şöbələr)</w:t>
      </w:r>
    </w:p>
    <w:p w14:paraId="271E7E2F" w14:textId="77777777" w:rsidR="001C60B0" w:rsidRPr="00341634" w:rsidRDefault="001C60B0" w:rsidP="001C60B0">
      <w:pPr>
        <w:tabs>
          <w:tab w:val="left" w:pos="1134"/>
          <w:tab w:val="left" w:pos="1985"/>
        </w:tabs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- Vergi ödəyicilərinə xidmət mərkəzləri</w:t>
      </w:r>
    </w:p>
    <w:p w14:paraId="57DBA0A6" w14:textId="77777777" w:rsidR="001C60B0" w:rsidRPr="00341634" w:rsidRDefault="001C60B0" w:rsidP="001C60B0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</w:p>
    <w:p w14:paraId="1FAED666" w14:textId="77777777" w:rsidR="001C60B0" w:rsidRDefault="001C60B0" w:rsidP="001C60B0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- </w:t>
      </w:r>
      <w:hyperlink r:id="rId9" w:history="1">
        <w:r w:rsidRPr="00BD7515">
          <w:rPr>
            <w:rStyle w:val="a3"/>
            <w:rFonts w:ascii="Times New Roman" w:hAnsi="Times New Roman"/>
            <w:i/>
            <w:sz w:val="28"/>
            <w:szCs w:val="28"/>
            <w:lang w:val="az-Latn-AZ"/>
          </w:rPr>
          <w:t>office@taxes.gov.az</w:t>
        </w:r>
      </w:hyperlink>
    </w:p>
    <w:p w14:paraId="1163D595" w14:textId="77777777" w:rsidR="001C60B0" w:rsidRPr="00341634" w:rsidRDefault="001C60B0" w:rsidP="001C60B0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E057664" w14:textId="77777777" w:rsidR="001C60B0" w:rsidRPr="0004087B" w:rsidRDefault="001C60B0" w:rsidP="001C60B0">
      <w:pPr>
        <w:numPr>
          <w:ilvl w:val="1"/>
          <w:numId w:val="1"/>
        </w:numPr>
        <w:tabs>
          <w:tab w:val="left" w:pos="1134"/>
          <w:tab w:val="left" w:pos="1985"/>
        </w:tabs>
        <w:ind w:left="0" w:firstLine="567"/>
        <w:rPr>
          <w:rFonts w:ascii="Times New Roman" w:hAnsi="Times New Roman"/>
          <w:b/>
          <w:bCs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bCs/>
          <w:sz w:val="28"/>
          <w:szCs w:val="28"/>
          <w:lang w:val="az-Latn-AZ"/>
        </w:rPr>
        <w:t xml:space="preserve"> Elektron xidmətin göstərilməsi üçün tələb olunan sənədlər və onların təqdim olunma forması: </w:t>
      </w:r>
    </w:p>
    <w:p w14:paraId="729BBC2F" w14:textId="77777777" w:rsidR="001C60B0" w:rsidRPr="0004087B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- </w:t>
      </w:r>
      <w:r w:rsidR="00DB4E06">
        <w:rPr>
          <w:rFonts w:ascii="Times New Roman" w:hAnsi="Times New Roman"/>
          <w:i/>
          <w:sz w:val="28"/>
          <w:szCs w:val="28"/>
          <w:lang w:val="az-Latn-AZ" w:eastAsia="en-US"/>
        </w:rPr>
        <w:t>Hüquqi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şəxsin </w:t>
      </w:r>
      <w:r>
        <w:rPr>
          <w:rFonts w:ascii="Times New Roman" w:hAnsi="Times New Roman"/>
          <w:i/>
          <w:sz w:val="28"/>
          <w:szCs w:val="28"/>
          <w:lang w:val="az-Latn-AZ" w:eastAsia="en-US"/>
        </w:rPr>
        <w:t xml:space="preserve">uçot məlumatlarında dəyişikliklərin edilməsi barədə 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ərizə</w:t>
      </w:r>
      <w:r w:rsidR="00A434C7">
        <w:rPr>
          <w:rFonts w:ascii="Times New Roman" w:hAnsi="Times New Roman"/>
          <w:i/>
          <w:sz w:val="28"/>
          <w:szCs w:val="28"/>
          <w:lang w:val="az-Latn-AZ" w:eastAsia="en-US"/>
        </w:rPr>
        <w:t>.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 </w:t>
      </w:r>
    </w:p>
    <w:p w14:paraId="5B8F3974" w14:textId="77777777" w:rsidR="001C60B0" w:rsidRPr="0004087B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Xidmətin təqdim edildiyi elektron ünvandan ərizədə olan məlumatlar interaktiv şəkildə </w:t>
      </w:r>
      <w:r w:rsidR="00DB4E06">
        <w:rPr>
          <w:rFonts w:ascii="Times New Roman" w:hAnsi="Times New Roman"/>
          <w:i/>
          <w:sz w:val="28"/>
          <w:szCs w:val="28"/>
          <w:lang w:val="az-Latn-AZ" w:eastAsia="en-US"/>
        </w:rPr>
        <w:t>istifadəçi</w:t>
      </w:r>
      <w:r w:rsidRPr="0004087B">
        <w:rPr>
          <w:rFonts w:ascii="Times New Roman" w:hAnsi="Times New Roman"/>
          <w:i/>
          <w:sz w:val="28"/>
          <w:szCs w:val="28"/>
          <w:lang w:val="az-Latn-AZ" w:eastAsia="en-US"/>
        </w:rPr>
        <w:t xml:space="preserve"> tərəfindən sistemə daxil edilir.</w:t>
      </w:r>
    </w:p>
    <w:p w14:paraId="209C0404" w14:textId="77777777" w:rsidR="001C60B0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1C52BE02" w14:textId="77777777" w:rsidR="001C60B0" w:rsidRPr="0004087B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2D50212E" w14:textId="77777777" w:rsidR="001C60B0" w:rsidRPr="0004087B" w:rsidRDefault="001C60B0" w:rsidP="001C60B0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 Elektron xidmətin göstərilməsi üçün inzibati prosedurlar</w:t>
      </w:r>
    </w:p>
    <w:p w14:paraId="76159C01" w14:textId="77777777" w:rsidR="001C60B0" w:rsidRPr="0004087B" w:rsidRDefault="001C60B0" w:rsidP="001C60B0">
      <w:pPr>
        <w:ind w:firstLine="567"/>
        <w:jc w:val="center"/>
        <w:rPr>
          <w:rFonts w:ascii="Times New Roman" w:hAnsi="Times New Roman"/>
          <w:i/>
          <w:sz w:val="28"/>
          <w:szCs w:val="28"/>
          <w:lang w:val="az-Latn-AZ" w:eastAsia="en-US"/>
        </w:rPr>
      </w:pPr>
    </w:p>
    <w:p w14:paraId="360EB857" w14:textId="77777777" w:rsidR="001C60B0" w:rsidRPr="00F10B0C" w:rsidRDefault="001C60B0" w:rsidP="001C60B0">
      <w:pPr>
        <w:tabs>
          <w:tab w:val="left" w:pos="540"/>
        </w:tabs>
        <w:ind w:right="-5" w:firstLine="54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/>
          <w:sz w:val="28"/>
          <w:szCs w:val="28"/>
          <w:lang w:val="az-Latn-AZ"/>
        </w:rPr>
        <w:t xml:space="preserve">3.2. 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İnteraktiv </w:t>
      </w:r>
      <w:r>
        <w:rPr>
          <w:rFonts w:ascii="Times New Roman" w:hAnsi="Times New Roman"/>
          <w:b/>
          <w:sz w:val="28"/>
          <w:szCs w:val="28"/>
          <w:lang w:val="az-Latn-AZ"/>
        </w:rPr>
        <w:t>elektron</w:t>
      </w:r>
      <w:r w:rsidRPr="00F10B0C">
        <w:rPr>
          <w:rFonts w:ascii="Times New Roman" w:hAnsi="Times New Roman"/>
          <w:b/>
          <w:sz w:val="28"/>
          <w:szCs w:val="28"/>
          <w:lang w:val="az-Latn-AZ"/>
        </w:rPr>
        <w:t xml:space="preserve"> xidmətlər üçün sorğu: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FD1CA6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>n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teraktiv xidmət</w:t>
      </w:r>
      <w:r>
        <w:rPr>
          <w:rFonts w:ascii="Times New Roman" w:hAnsi="Times New Roman"/>
          <w:i/>
          <w:sz w:val="28"/>
          <w:szCs w:val="28"/>
          <w:lang w:val="az-Latn-AZ"/>
        </w:rPr>
        <w:t>lər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in istifadəçilərinin </w:t>
      </w:r>
      <w:r w:rsidR="00BA05BA"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BA05BA"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Vergilər Nazirliyi tərəfindən verilmiş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ş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ifrə, parolu və ya gücləndirilmiş elektron imzası olmalıdır. Bunlardan istifadə etməklə sistemə daxil olduqda istifadəçiyə təklif olunan ərizə formasını doldurmaq və təsdiq etmək imkanı yaranır.</w:t>
      </w:r>
    </w:p>
    <w:p w14:paraId="6DC2C3AF" w14:textId="77777777" w:rsidR="001C60B0" w:rsidRPr="00F10B0C" w:rsidRDefault="001C60B0" w:rsidP="001C60B0">
      <w:pPr>
        <w:tabs>
          <w:tab w:val="num" w:pos="180"/>
          <w:tab w:val="left" w:pos="360"/>
          <w:tab w:val="left" w:pos="540"/>
        </w:tabs>
        <w:ind w:left="18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F10B0C"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F10B0C">
        <w:rPr>
          <w:rFonts w:ascii="Times New Roman" w:hAnsi="Times New Roman"/>
          <w:i/>
          <w:sz w:val="28"/>
          <w:szCs w:val="28"/>
          <w:lang w:val="az-Latn-AZ"/>
        </w:rPr>
        <w:t>Ərizə iş vaxtı başa çatdıqdan sonra və ya qeyri-iş günündə sistemə daxil edilmişdirsə, bu halda onun icrası həmin gündən sonrakı ilk iş günündə həyata keçirilir.</w:t>
      </w:r>
    </w:p>
    <w:p w14:paraId="63DA07DC" w14:textId="77777777" w:rsidR="001C60B0" w:rsidRDefault="001C60B0" w:rsidP="001C60B0">
      <w:pPr>
        <w:tabs>
          <w:tab w:val="left" w:pos="540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3E6C635B" w14:textId="77777777" w:rsidR="001C60B0" w:rsidRPr="00341634" w:rsidRDefault="001C60B0" w:rsidP="001C60B0">
      <w:pPr>
        <w:tabs>
          <w:tab w:val="left" w:pos="540"/>
        </w:tabs>
        <w:ind w:right="-5"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3.2.1. Sorğunun formalaşdırılması:</w:t>
      </w:r>
      <w:r w:rsidRPr="0004087B">
        <w:rPr>
          <w:rFonts w:ascii="Times New Roman" w:hAnsi="Times New Roman"/>
          <w:sz w:val="28"/>
          <w:szCs w:val="28"/>
          <w:lang w:val="az-Latn-AZ"/>
        </w:rPr>
        <w:t xml:space="preserve">  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Hüquqi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şəxsin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məlumatlarının onlayn </w:t>
      </w:r>
      <w:r w:rsidRPr="00A01372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dəyişdirilməsi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ərizə İnternet Vergi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darəsi portalının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Onlayn Kargüzarlıq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bölümü üzərindən işlənilir. Bu məqsədlə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Yeni müraciət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sıxılır və a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çılan pəncərədə</w:t>
      </w:r>
    </w:p>
    <w:p w14:paraId="5F2C6B21" w14:textId="77777777" w:rsidR="001C60B0" w:rsidRPr="00341634" w:rsidRDefault="001C60B0" w:rsidP="001C60B0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“Kimə” siyahısından - </w:t>
      </w:r>
      <w:r w:rsidR="00BA05BA"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BA05BA"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Vergilər Nazirliyi</w:t>
      </w:r>
    </w:p>
    <w:p w14:paraId="4616BF5C" w14:textId="77777777" w:rsidR="001C60B0" w:rsidRPr="00341634" w:rsidRDefault="001C60B0" w:rsidP="001C60B0">
      <w:pPr>
        <w:numPr>
          <w:ilvl w:val="0"/>
          <w:numId w:val="3"/>
        </w:numPr>
        <w:ind w:left="540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“Müraciətin növü” siyahısından - Ərizə </w:t>
      </w:r>
    </w:p>
    <w:p w14:paraId="71B7F540" w14:textId="77777777" w:rsidR="001C60B0" w:rsidRPr="004B062F" w:rsidRDefault="001C60B0" w:rsidP="001C60B0">
      <w:pPr>
        <w:numPr>
          <w:ilvl w:val="0"/>
          <w:numId w:val="3"/>
        </w:numPr>
        <w:ind w:left="540" w:firstLine="0"/>
        <w:rPr>
          <w:rFonts w:ascii="Times New Roman" w:hAnsi="Times New Roman"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lastRenderedPageBreak/>
        <w:t xml:space="preserve">“Sənədin növü” siyahısından -  </w:t>
      </w:r>
      <w:r w:rsidR="00DB4E06">
        <w:rPr>
          <w:rFonts w:ascii="Times New Roman" w:hAnsi="Times New Roman"/>
          <w:bCs/>
          <w:i/>
          <w:sz w:val="28"/>
          <w:szCs w:val="28"/>
          <w:lang w:val="az-Latn-AZ"/>
        </w:rPr>
        <w:t>Hüq</w:t>
      </w:r>
      <w:r w:rsidR="00BA05BA">
        <w:rPr>
          <w:rFonts w:ascii="Times New Roman" w:hAnsi="Times New Roman"/>
          <w:bCs/>
          <w:i/>
          <w:sz w:val="28"/>
          <w:szCs w:val="28"/>
          <w:lang w:val="az-Latn-AZ"/>
        </w:rPr>
        <w:t>u</w:t>
      </w:r>
      <w:r w:rsidR="00DB4E06">
        <w:rPr>
          <w:rFonts w:ascii="Times New Roman" w:hAnsi="Times New Roman"/>
          <w:bCs/>
          <w:i/>
          <w:sz w:val="28"/>
          <w:szCs w:val="28"/>
          <w:lang w:val="az-Latn-AZ"/>
        </w:rPr>
        <w:t xml:space="preserve">qi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şəxsin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məlumat dəyişikliyi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ərizə</w:t>
      </w:r>
      <w:r>
        <w:rPr>
          <w:rFonts w:ascii="Times New Roman" w:hAnsi="Times New Roman"/>
          <w:i/>
          <w:sz w:val="28"/>
          <w:szCs w:val="28"/>
          <w:lang w:val="az-Latn-AZ"/>
        </w:rPr>
        <w:t>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seçilir və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Qəbul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düyməsi sıxılır.</w:t>
      </w:r>
    </w:p>
    <w:p w14:paraId="3948875F" w14:textId="77777777" w:rsidR="001C60B0" w:rsidRDefault="001C60B0" w:rsidP="001C60B0">
      <w:pPr>
        <w:ind w:firstLine="54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Açılan ekranda </w:t>
      </w:r>
      <w:r w:rsidR="00DB4E06">
        <w:rPr>
          <w:rFonts w:ascii="Times New Roman" w:hAnsi="Times New Roman"/>
          <w:bCs/>
          <w:i/>
          <w:sz w:val="28"/>
          <w:szCs w:val="28"/>
          <w:lang w:val="az-Latn-AZ"/>
        </w:rPr>
        <w:t>hüquqi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şəxslərin əlaqə məlumatları və fəaliyyət növləri üzrə məlumat dəyişikliyi aşağıdakı qaydada həyata keçirilir. </w:t>
      </w:r>
    </w:p>
    <w:p w14:paraId="2E7E0960" w14:textId="77777777" w:rsidR="00A434C7" w:rsidRDefault="00A434C7" w:rsidP="001C60B0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343A74C1" w14:textId="77777777" w:rsidR="001C60B0" w:rsidRPr="00785DB7" w:rsidRDefault="001C60B0" w:rsidP="001C60B0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Əlaqə məlumatlarının sistemə daxil edilməsi</w:t>
      </w:r>
    </w:p>
    <w:p w14:paraId="419DD187" w14:textId="77777777" w:rsidR="001C60B0" w:rsidRDefault="001C60B0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5E7BF179" w14:textId="77777777" w:rsidR="001C60B0" w:rsidRDefault="00B458AF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1C60B0">
        <w:rPr>
          <w:rFonts w:ascii="Times New Roman" w:hAnsi="Times New Roman"/>
          <w:bCs/>
          <w:i/>
          <w:sz w:val="28"/>
          <w:szCs w:val="28"/>
          <w:lang w:val="az-Latn-AZ"/>
        </w:rPr>
        <w:t>Növü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1C60B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sütununda siyahıdan əlaqə məlumatının (ev telefonu, iş telefonu, elektron ünvan və sair ) növü  seçilir.</w:t>
      </w:r>
    </w:p>
    <w:p w14:paraId="53EB8918" w14:textId="77777777" w:rsidR="00AD1474" w:rsidRDefault="00BA05BA" w:rsidP="00AD1474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S</w:t>
      </w:r>
      <w:r w:rsidR="00AD1474">
        <w:rPr>
          <w:rFonts w:ascii="Times New Roman" w:hAnsi="Times New Roman"/>
          <w:bCs/>
          <w:i/>
          <w:sz w:val="28"/>
          <w:szCs w:val="28"/>
          <w:lang w:val="az-Latn-AZ"/>
        </w:rPr>
        <w:t>iyahıdan ərazinin və ya mobil operatorun  telefon kodu seçilir.</w:t>
      </w:r>
    </w:p>
    <w:p w14:paraId="0DF74B44" w14:textId="77777777" w:rsidR="001C60B0" w:rsidRDefault="001C60B0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Növbəti sütunda seçilmiş növə uyğun olaraq  telefon nömrəsi və ya  elektron ünvan barədə məlumat sistemə daxil edilir.</w:t>
      </w:r>
    </w:p>
    <w:p w14:paraId="630F389B" w14:textId="77777777" w:rsidR="001C60B0" w:rsidRDefault="00AD1474" w:rsidP="001C60B0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</w:t>
      </w:r>
      <w:r w:rsidR="001C60B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Məlumat bazasına istənilən sayda telefon nömrəsi və elektron ünvan barədə məlumat daxil etmək mümkündür. </w:t>
      </w:r>
    </w:p>
    <w:p w14:paraId="59FB8865" w14:textId="77777777" w:rsidR="00A434C7" w:rsidRDefault="00A434C7" w:rsidP="001C60B0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21AC6EB9" w14:textId="77777777" w:rsidR="001C60B0" w:rsidRPr="00785DB7" w:rsidRDefault="001C60B0" w:rsidP="001C60B0">
      <w:pPr>
        <w:ind w:left="540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785DB7">
        <w:rPr>
          <w:rFonts w:ascii="Times New Roman" w:hAnsi="Times New Roman"/>
          <w:b/>
          <w:bCs/>
          <w:i/>
          <w:sz w:val="28"/>
          <w:szCs w:val="28"/>
          <w:lang w:val="az-Latn-AZ"/>
        </w:rPr>
        <w:t>Fəaliyyət növünün sistemə daxil edilməsi</w:t>
      </w:r>
    </w:p>
    <w:p w14:paraId="6F20757D" w14:textId="77777777" w:rsidR="001C60B0" w:rsidRDefault="001C60B0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Ekranın uyğun hissəsində “Əlavə et” düyməsi sıxılır. Bu halda siyahının əvvəlinə yeni boş sətir əlavə olunur. </w:t>
      </w:r>
    </w:p>
    <w:p w14:paraId="4B4824C9" w14:textId="77777777" w:rsidR="001C60B0" w:rsidRDefault="00B458AF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>“</w:t>
      </w:r>
      <w:r w:rsidR="001C60B0">
        <w:rPr>
          <w:rFonts w:ascii="Times New Roman" w:hAnsi="Times New Roman"/>
          <w:bCs/>
          <w:i/>
          <w:sz w:val="28"/>
          <w:szCs w:val="28"/>
          <w:lang w:val="az-Latn-AZ"/>
        </w:rPr>
        <w:t>Kodu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”</w:t>
      </w:r>
      <w:r w:rsidR="001C60B0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sütununda fəaliyyət növünün kodu sistemə daxil edilir. </w:t>
      </w:r>
    </w:p>
    <w:p w14:paraId="29B80DE9" w14:textId="77777777" w:rsidR="001C60B0" w:rsidRDefault="001C60B0" w:rsidP="001C60B0">
      <w:pPr>
        <w:numPr>
          <w:ilvl w:val="0"/>
          <w:numId w:val="4"/>
        </w:num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Sistem tərəfindən uyğun fəaliyyət növünün adı ekrana çıxarılır. </w:t>
      </w:r>
    </w:p>
    <w:p w14:paraId="14FA63C9" w14:textId="77777777" w:rsidR="001C60B0" w:rsidRDefault="001C60B0" w:rsidP="001C60B0">
      <w:pPr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  Səhv fəaliyyət kodunun sistemə daxil edilməsinə icazə verilmir.   </w:t>
      </w:r>
    </w:p>
    <w:p w14:paraId="64D2DC13" w14:textId="77777777" w:rsidR="00A434C7" w:rsidRDefault="00A434C7" w:rsidP="001C60B0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</w:p>
    <w:p w14:paraId="0851BEBD" w14:textId="77777777" w:rsidR="001C60B0" w:rsidRPr="00DC393C" w:rsidRDefault="001C60B0" w:rsidP="001C60B0">
      <w:pPr>
        <w:ind w:left="615" w:firstLine="0"/>
        <w:rPr>
          <w:rFonts w:ascii="Times New Roman" w:hAnsi="Times New Roman"/>
          <w:b/>
          <w:bCs/>
          <w:i/>
          <w:sz w:val="28"/>
          <w:szCs w:val="28"/>
          <w:lang w:val="az-Latn-AZ"/>
        </w:rPr>
      </w:pPr>
      <w:r w:rsidRPr="00DC393C">
        <w:rPr>
          <w:rFonts w:ascii="Times New Roman" w:hAnsi="Times New Roman"/>
          <w:b/>
          <w:bCs/>
          <w:i/>
          <w:sz w:val="28"/>
          <w:szCs w:val="28"/>
          <w:lang w:val="az-Latn-AZ"/>
        </w:rPr>
        <w:t>Məlumatın silinməsi</w:t>
      </w:r>
    </w:p>
    <w:p w14:paraId="430F1979" w14:textId="77777777" w:rsidR="001C60B0" w:rsidRDefault="001C60B0" w:rsidP="001C60B0">
      <w:pPr>
        <w:ind w:left="708" w:firstLine="372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Həm əlaqə məlumatları, həm də fəaliyyət növləri barədə məlumatlar eyni qayda ilə silinir. Bu məqsədlə hər iki halda Seçim qrafasında uyğun sətrin qarşısına işarə qoyulur və “Seçilmişləri sil” düyməsi sıxılır.    </w:t>
      </w:r>
    </w:p>
    <w:p w14:paraId="3551155E" w14:textId="77777777" w:rsidR="001C60B0" w:rsidRDefault="001C60B0" w:rsidP="001C60B0">
      <w:pPr>
        <w:ind w:left="615" w:firstLine="0"/>
        <w:rPr>
          <w:rFonts w:ascii="Times New Roman" w:hAnsi="Times New Roman"/>
          <w:bCs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Eyni vaxtda həm yeni məlumatları sistemə daxil etmək, həm də mövcud məlumatları məlumat bazasından silmək mümkündür. </w:t>
      </w:r>
    </w:p>
    <w:p w14:paraId="02AD8BE5" w14:textId="77777777" w:rsidR="001C60B0" w:rsidRPr="00341634" w:rsidRDefault="001C60B0" w:rsidP="001C60B0">
      <w:pPr>
        <w:tabs>
          <w:tab w:val="left" w:pos="1080"/>
        </w:tabs>
        <w:ind w:left="61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ab/>
        <w:t xml:space="preserve">Məlumat dəyişikliyi ilə bağlı bütün əməliyyatlar başa çatdıqdan sonra “İrəli” düyməsi sıxılır. 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Bu halda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məlumatların yoxlanılması üçün təsdiqləmə ekranı gəlir.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məlumatların doğruluğuna əmin olduqda, onu təsdiqləmək üçün 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“Qəbul”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düyməsini basır. Əks halda, imtina etmək üçün </w:t>
      </w: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İmtina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düyməsi icra edilir. Təsdiqdən sonra ekrana “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Hüquqi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şəxsin məlumat dəyişikliyi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”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ərizəsinin icraya qəbul edilməsi barədə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Bildiriş çıxır.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56DC9460" w14:textId="77777777" w:rsidR="001C60B0" w:rsidRPr="00341634" w:rsidRDefault="001C60B0" w:rsidP="001C60B0">
      <w:pPr>
        <w:ind w:right="45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“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Çap</w:t>
      </w:r>
      <w:r>
        <w:rPr>
          <w:rFonts w:ascii="Times New Roman" w:hAnsi="Times New Roman"/>
          <w:i/>
          <w:sz w:val="28"/>
          <w:szCs w:val="28"/>
          <w:lang w:val="az-Latn-AZ"/>
        </w:rPr>
        <w:t>”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düyməs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i vasitəsi 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ilə Bildiriş</w:t>
      </w:r>
      <w:r>
        <w:rPr>
          <w:rFonts w:ascii="Times New Roman" w:hAnsi="Times New Roman"/>
          <w:i/>
          <w:sz w:val="28"/>
          <w:szCs w:val="28"/>
          <w:lang w:val="az-Latn-AZ"/>
        </w:rPr>
        <w:t>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 çap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etmək mümkündür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67350BF4" w14:textId="77777777" w:rsidR="001C60B0" w:rsidRDefault="00DB4E06" w:rsidP="001C60B0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Hüquqi şəxs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tərəfindən göndərilən bu elektron ərizə onun </w:t>
      </w:r>
      <w:r w:rsidR="001C60B0">
        <w:rPr>
          <w:rFonts w:ascii="Times New Roman" w:hAnsi="Times New Roman"/>
          <w:i/>
          <w:sz w:val="28"/>
          <w:szCs w:val="28"/>
          <w:lang w:val="az-Latn-AZ"/>
        </w:rPr>
        <w:t>“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>Göndərdiklərim</w:t>
      </w:r>
      <w:r w:rsidR="001C60B0">
        <w:rPr>
          <w:rFonts w:ascii="Times New Roman" w:hAnsi="Times New Roman"/>
          <w:i/>
          <w:sz w:val="28"/>
          <w:szCs w:val="28"/>
          <w:lang w:val="az-Latn-AZ"/>
        </w:rPr>
        <w:t>”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qovluğuna düşür. </w:t>
      </w:r>
    </w:p>
    <w:p w14:paraId="791881C1" w14:textId="77777777" w:rsidR="00AD1474" w:rsidRPr="00341634" w:rsidRDefault="00AD1474" w:rsidP="001C60B0">
      <w:pPr>
        <w:keepNext/>
        <w:ind w:right="91"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3C36BB74" w14:textId="77777777" w:rsidR="001C60B0" w:rsidRPr="0004087B" w:rsidRDefault="001C60B0" w:rsidP="001C60B0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3.2.2. Sorğunun qəbulu: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Ərizə məlumatları sistemə daxil edilərək istifadəçi tərəfindən təsdiqləndiyi andan sistemdə qeydiyyata alınmış olur və ona 16 rəqəmli qeydiyyat nömrəsi verilir.</w:t>
      </w:r>
    </w:p>
    <w:p w14:paraId="1AC2322D" w14:textId="77777777" w:rsidR="001C60B0" w:rsidRPr="00341634" w:rsidRDefault="001C60B0" w:rsidP="001C60B0">
      <w:pPr>
        <w:tabs>
          <w:tab w:val="left" w:pos="540"/>
          <w:tab w:val="num" w:pos="1080"/>
        </w:tabs>
        <w:ind w:left="540"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3.3.  Elektron xidmətin göstərilməsi və ya imtina edilməsi:</w:t>
      </w:r>
    </w:p>
    <w:p w14:paraId="270BA471" w14:textId="77777777" w:rsidR="001C60B0" w:rsidRPr="00341634" w:rsidRDefault="001C60B0" w:rsidP="001C60B0">
      <w:pPr>
        <w:tabs>
          <w:tab w:val="left" w:pos="720"/>
        </w:tabs>
        <w:ind w:right="-5" w:firstLine="540"/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>3.3.1.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Sorğunun yerinə yetirilməsindən imtina halları: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Onlayn rejimdə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barədə təqdim edilmiş ərizə üzrə məlumatlar 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Azərbaycan 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lastRenderedPageBreak/>
        <w:t xml:space="preserve">Respublikası Vergilər Nazirliyinin </w:t>
      </w:r>
      <w:r w:rsidR="00BA05BA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A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vtomatlaşdırılmış </w:t>
      </w:r>
      <w:r w:rsidR="00BA05BA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V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ergi </w:t>
      </w:r>
      <w:r w:rsidR="00BA05BA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İ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nformasiya </w:t>
      </w:r>
      <w:r w:rsidR="00BA05BA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S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istemin</w:t>
      </w:r>
      <w:r w:rsidR="00BA05BA"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daxil edilmədiyi halda, </w:t>
      </w:r>
      <w:r w:rsidR="00DB4E0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hüquqi şəxs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növbəti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məlumat dəyişikliyi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ərizəsinin qeydiyyata alınmasına məhdudiyyət qoyulmuşdur. 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İ</w:t>
      </w:r>
      <w:r w:rsidR="00DB4E0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stifadəçi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tərəfindən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daxil edilmiş telefon nömrələri bəlli sayda rəqəmdən az ola bilməz. </w:t>
      </w:r>
      <w:r w:rsidR="00DB4E0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Hüquqi şəxsin 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</w:t>
      </w:r>
      <w:r w:rsidR="00BA05BA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ən azı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 bir fəaliyyət növü olmalıdır və həmin fəaliyyət əsas fəaliyyət </w:t>
      </w:r>
      <w:r w:rsidR="00DB4E06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kimi qeyd edilməlidir</w:t>
      </w:r>
      <w:r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 xml:space="preserve">. </w:t>
      </w:r>
      <w:r w:rsidRPr="00341634">
        <w:rPr>
          <w:rFonts w:ascii="Times New Roman" w:eastAsia="Calibri" w:hAnsi="Times New Roman"/>
          <w:bCs/>
          <w:i/>
          <w:sz w:val="28"/>
          <w:szCs w:val="28"/>
          <w:lang w:val="az-Latn-AZ" w:eastAsia="en-US"/>
        </w:rPr>
        <w:t>Bu məsələlərə sistem tərəfindən avtomatik nəzarət olunur və ekrana müvafiq mesajlar çıxarılır.</w:t>
      </w:r>
    </w:p>
    <w:p w14:paraId="04B05075" w14:textId="77777777" w:rsidR="001C60B0" w:rsidRDefault="001C60B0" w:rsidP="001C60B0">
      <w:pPr>
        <w:tabs>
          <w:tab w:val="left" w:pos="720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3.3.2.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b/>
          <w:sz w:val="28"/>
          <w:szCs w:val="28"/>
          <w:lang w:val="az-Latn-AZ"/>
        </w:rPr>
        <w:t xml:space="preserve">Sorğunun qəbulu: 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İmtinaya əsas olmadıqda </w:t>
      </w:r>
      <w:r w:rsidR="00B80366">
        <w:rPr>
          <w:rFonts w:ascii="Times New Roman" w:hAnsi="Times New Roman"/>
          <w:i/>
          <w:sz w:val="28"/>
          <w:szCs w:val="28"/>
          <w:lang w:val="az-Latn-AZ"/>
        </w:rPr>
        <w:t>hüquqi şəxsin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u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ç</w:t>
      </w:r>
      <w:r>
        <w:rPr>
          <w:rFonts w:ascii="Times New Roman" w:hAnsi="Times New Roman"/>
          <w:i/>
          <w:sz w:val="28"/>
          <w:szCs w:val="28"/>
          <w:lang w:val="az-Latn-AZ"/>
        </w:rPr>
        <w:t>ot məlumatları dəyişdirilir.</w:t>
      </w:r>
    </w:p>
    <w:p w14:paraId="7B0B3DF7" w14:textId="77777777" w:rsidR="001C60B0" w:rsidRPr="00341634" w:rsidRDefault="001C60B0" w:rsidP="001C60B0">
      <w:pPr>
        <w:tabs>
          <w:tab w:val="left" w:pos="1701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3.4. Sorğunun icrası:</w:t>
      </w:r>
    </w:p>
    <w:p w14:paraId="79552609" w14:textId="77777777" w:rsidR="001C60B0" w:rsidRPr="00341634" w:rsidRDefault="001C60B0" w:rsidP="001C60B0">
      <w:pPr>
        <w:tabs>
          <w:tab w:val="left" w:pos="0"/>
        </w:tabs>
        <w:ind w:right="-5" w:firstLine="0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sz w:val="28"/>
          <w:szCs w:val="28"/>
          <w:lang w:val="az-Latn-AZ"/>
        </w:rPr>
        <w:t xml:space="preserve">        </w:t>
      </w:r>
      <w:r w:rsidRPr="00275A90">
        <w:rPr>
          <w:rFonts w:ascii="Times New Roman" w:hAnsi="Times New Roman"/>
          <w:b/>
          <w:sz w:val="28"/>
          <w:szCs w:val="28"/>
          <w:lang w:val="az-Latn-AZ"/>
        </w:rPr>
        <w:t>3.4.1</w:t>
      </w:r>
      <w:r w:rsidRPr="00341634">
        <w:rPr>
          <w:rFonts w:ascii="Times New Roman" w:hAnsi="Times New Roman"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Ardıcıl hər bir inzibati əməliyyat, o cümlədən məsul şəxs haqqında məlumat: </w:t>
      </w:r>
    </w:p>
    <w:p w14:paraId="52A12A78" w14:textId="77777777" w:rsidR="001C60B0" w:rsidRPr="00341634" w:rsidRDefault="001C60B0" w:rsidP="001C60B0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İstifadəçi adı, şifrə və parola görə 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hüquqi şəxsin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sistemdə təyin edilməsi (identikləşdirilməsi), məsul şəxs-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0BE71989" w14:textId="77777777" w:rsidR="001C60B0" w:rsidRDefault="00BA05BA" w:rsidP="001C60B0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G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>ücləndirilmiş elektron imza sahibinin sistemdə təyin edilməsi (identikləşdirilməsi), məsul şə</w:t>
      </w:r>
      <w:r w:rsidR="001C60B0">
        <w:rPr>
          <w:rFonts w:ascii="Times New Roman" w:hAnsi="Times New Roman"/>
          <w:i/>
          <w:sz w:val="28"/>
          <w:szCs w:val="28"/>
          <w:lang w:val="az-Latn-AZ"/>
        </w:rPr>
        <w:t xml:space="preserve">xs 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>- akkreditə edilmiş sertifikat mərkəzi;</w:t>
      </w:r>
    </w:p>
    <w:p w14:paraId="3BCB4B60" w14:textId="77777777" w:rsidR="001C60B0" w:rsidRPr="00341634" w:rsidRDefault="001C60B0" w:rsidP="001C60B0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>Məlumat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dəyişikliyi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barədə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ərizənin icraya qəbul edilməsi barədə </w:t>
      </w:r>
      <w:r w:rsidR="00DB4E06">
        <w:rPr>
          <w:rFonts w:ascii="Times New Roman" w:hAnsi="Times New Roman"/>
          <w:i/>
          <w:sz w:val="28"/>
          <w:szCs w:val="28"/>
          <w:lang w:val="az-Latn-AZ"/>
        </w:rPr>
        <w:t>hüquqi şəxsə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Bildirişin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göndərilməsi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, məsul şəxs -  </w:t>
      </w:r>
      <w:r w:rsidR="00BA05BA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BA05BA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Vergilər Nazirliyi;</w:t>
      </w:r>
    </w:p>
    <w:p w14:paraId="01177AF8" w14:textId="77777777" w:rsidR="001C60B0" w:rsidRPr="00341634" w:rsidRDefault="00DB4E06" w:rsidP="001C60B0">
      <w:pPr>
        <w:numPr>
          <w:ilvl w:val="0"/>
          <w:numId w:val="5"/>
        </w:numPr>
        <w:tabs>
          <w:tab w:val="num" w:pos="0"/>
          <w:tab w:val="left" w:pos="180"/>
        </w:tabs>
        <w:ind w:left="0" w:right="-5" w:firstLine="0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Hüquqi şəxsin </w:t>
      </w:r>
      <w:r w:rsidR="001C60B0">
        <w:rPr>
          <w:rFonts w:ascii="Times New Roman" w:hAnsi="Times New Roman"/>
          <w:i/>
          <w:sz w:val="28"/>
          <w:szCs w:val="28"/>
          <w:lang w:val="az-Latn-AZ"/>
        </w:rPr>
        <w:t>uçot məlumatlarının dəyişdirilməsi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>,</w:t>
      </w:r>
      <w:r w:rsidR="001C60B0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(prosesin sonu)məsul şəxs - </w:t>
      </w:r>
      <w:r w:rsidR="00BA05BA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 w:rsidR="00BA05BA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1C60B0" w:rsidRPr="00341634">
        <w:rPr>
          <w:rFonts w:ascii="Times New Roman" w:hAnsi="Times New Roman"/>
          <w:i/>
          <w:sz w:val="28"/>
          <w:szCs w:val="28"/>
          <w:lang w:val="az-Latn-AZ"/>
        </w:rPr>
        <w:t>Vergilər Nazirliyi.</w:t>
      </w:r>
    </w:p>
    <w:p w14:paraId="7CD52E71" w14:textId="77777777" w:rsidR="00C87E6D" w:rsidRPr="00DE1CCE" w:rsidRDefault="00C87E6D" w:rsidP="00C87E6D">
      <w:pPr>
        <w:ind w:firstLine="540"/>
        <w:rPr>
          <w:rFonts w:ascii="Times New Roman" w:hAnsi="Times New Roman"/>
          <w:i/>
          <w:sz w:val="28"/>
          <w:szCs w:val="28"/>
          <w:lang w:val="az-Latn-AZ"/>
        </w:rPr>
      </w:pPr>
      <w:bookmarkStart w:id="0" w:name="_GoBack"/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Elektron xidmətin göstərilməsinə Azərbaycan Respublikasının Vergilər Nazirliyinin </w:t>
      </w:r>
      <w:r>
        <w:rPr>
          <w:rFonts w:ascii="Times New Roman" w:hAnsi="Times New Roman"/>
          <w:i/>
          <w:sz w:val="28"/>
          <w:szCs w:val="28"/>
          <w:lang w:val="az-Latn-AZ"/>
        </w:rPr>
        <w:t>Vergi ödəyicilərinə xidmət və şəffaf vergi partnyorluğu departamenti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və İnformasiya texnologiyaları </w:t>
      </w:r>
      <w:r>
        <w:rPr>
          <w:rFonts w:ascii="Times New Roman" w:hAnsi="Times New Roman"/>
          <w:i/>
          <w:sz w:val="28"/>
          <w:szCs w:val="28"/>
          <w:lang w:val="az-Latn-AZ"/>
        </w:rPr>
        <w:t>mərkəzi</w:t>
      </w:r>
      <w:r w:rsidRPr="00DE1CCE">
        <w:rPr>
          <w:rFonts w:ascii="Times New Roman" w:hAnsi="Times New Roman"/>
          <w:i/>
          <w:sz w:val="28"/>
          <w:szCs w:val="28"/>
          <w:lang w:val="az-Latn-AZ"/>
        </w:rPr>
        <w:t xml:space="preserve"> məsuliyyət daşıyır.</w:t>
      </w:r>
    </w:p>
    <w:bookmarkEnd w:id="0"/>
    <w:p w14:paraId="1963A7A8" w14:textId="77777777" w:rsidR="001C60B0" w:rsidRPr="004F12B8" w:rsidRDefault="001C60B0" w:rsidP="001C60B0">
      <w:pPr>
        <w:tabs>
          <w:tab w:val="left" w:pos="1134"/>
          <w:tab w:val="left" w:pos="1985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3.4.2. Hər bir inzibati əməliyyatın məzmunu, yerinə yetirilmə müddəti və/və ya maksimal yerinə yetirilmə müddəti: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Daxil edilən məlumatların informasiya sistemində emalı müddətindən asılı olaraq elektron xidmət yerinə yetirilir.</w:t>
      </w:r>
    </w:p>
    <w:p w14:paraId="1F2387C3" w14:textId="77777777" w:rsidR="001C60B0" w:rsidRPr="004F12B8" w:rsidRDefault="001C60B0" w:rsidP="001C60B0">
      <w:pPr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3.4.3. İnzibati əməliyyatda iştirak edən digər dövlət orqanı haqqında məlumat: </w:t>
      </w:r>
      <w:r w:rsidR="00A434C7">
        <w:rPr>
          <w:rFonts w:ascii="Times New Roman" w:hAnsi="Times New Roman"/>
          <w:i/>
          <w:sz w:val="28"/>
          <w:szCs w:val="28"/>
          <w:lang w:val="az-Latn-AZ"/>
        </w:rPr>
        <w:t>Yoxdur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</w:p>
    <w:p w14:paraId="311C125E" w14:textId="77777777" w:rsidR="001C60B0" w:rsidRPr="004F12B8" w:rsidRDefault="001C60B0" w:rsidP="001C60B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4F12B8">
        <w:rPr>
          <w:rFonts w:ascii="Times New Roman" w:hAnsi="Times New Roman"/>
          <w:b/>
          <w:sz w:val="28"/>
          <w:szCs w:val="28"/>
          <w:lang w:val="az-Latn-AZ"/>
        </w:rPr>
        <w:t xml:space="preserve">3.4.4. hər bir inzibati prosedurun nəticəsi və onun verilməsi qaydası:       </w:t>
      </w:r>
    </w:p>
    <w:p w14:paraId="1CF9616A" w14:textId="77777777" w:rsidR="001C60B0" w:rsidRDefault="001C60B0" w:rsidP="001C60B0">
      <w:pPr>
        <w:tabs>
          <w:tab w:val="left" w:pos="1134"/>
        </w:tabs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Xidmətin yerinə yetirilməsi nəticəsində </w:t>
      </w:r>
      <w:r w:rsidR="00B80366">
        <w:rPr>
          <w:rFonts w:ascii="Times New Roman" w:hAnsi="Times New Roman"/>
          <w:i/>
          <w:sz w:val="28"/>
          <w:szCs w:val="28"/>
          <w:lang w:val="az-Latn-AZ"/>
        </w:rPr>
        <w:t xml:space="preserve">hüquqi şəxsin 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uçot məlumatlarında 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 xml:space="preserve">ərizədə göstərilən </w:t>
      </w:r>
      <w:r>
        <w:rPr>
          <w:rFonts w:ascii="Times New Roman" w:hAnsi="Times New Roman"/>
          <w:i/>
          <w:sz w:val="28"/>
          <w:szCs w:val="28"/>
          <w:lang w:val="az-Latn-AZ"/>
        </w:rPr>
        <w:t>dəyişikliklər edilir</w:t>
      </w:r>
      <w:r w:rsidRPr="004F12B8">
        <w:rPr>
          <w:rFonts w:ascii="Times New Roman" w:hAnsi="Times New Roman"/>
          <w:i/>
          <w:sz w:val="28"/>
          <w:szCs w:val="28"/>
          <w:lang w:val="az-Latn-AZ"/>
        </w:rPr>
        <w:t>.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</w:p>
    <w:p w14:paraId="261ADB01" w14:textId="77777777" w:rsidR="001C60B0" w:rsidRDefault="001C60B0" w:rsidP="001C60B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6F507161" w14:textId="77777777" w:rsidR="001C60B0" w:rsidRPr="00341634" w:rsidRDefault="001C60B0" w:rsidP="001C60B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3.5. Elektron xidmətin yerinə yetirilməsinə nəzarət:</w:t>
      </w:r>
    </w:p>
    <w:p w14:paraId="7C1A8308" w14:textId="77777777" w:rsidR="001C60B0" w:rsidRDefault="001C60B0" w:rsidP="001C60B0">
      <w:pPr>
        <w:ind w:firstLine="567"/>
        <w:rPr>
          <w:rFonts w:ascii="Times New Roman" w:hAnsi="Times New Roman"/>
          <w:b/>
          <w:i/>
          <w:sz w:val="28"/>
          <w:szCs w:val="28"/>
          <w:lang w:val="az-Latn-AZ"/>
        </w:rPr>
      </w:pPr>
    </w:p>
    <w:p w14:paraId="2021C038" w14:textId="77777777" w:rsidR="001C60B0" w:rsidRPr="00341634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A05BA">
        <w:rPr>
          <w:rFonts w:ascii="Times New Roman" w:hAnsi="Times New Roman"/>
          <w:b/>
          <w:sz w:val="28"/>
          <w:szCs w:val="28"/>
          <w:lang w:val="az-Latn-AZ"/>
        </w:rPr>
        <w:t>3.5.1.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  </w:t>
      </w:r>
      <w:r w:rsidR="00BA05BA">
        <w:rPr>
          <w:rFonts w:ascii="Times New Roman" w:hAnsi="Times New Roman"/>
          <w:b/>
          <w:sz w:val="28"/>
          <w:szCs w:val="28"/>
          <w:lang w:val="az-Latn-AZ"/>
        </w:rPr>
        <w:t>N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əzarət forması: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Elektron xidmətin göstərilməsi zamanı aparılan proseslərə Vergilər Nazirliyinin proqram təminatı vasitəsilə </w:t>
      </w:r>
      <w:r>
        <w:rPr>
          <w:rFonts w:ascii="Times New Roman" w:hAnsi="Times New Roman"/>
          <w:i/>
          <w:sz w:val="28"/>
          <w:szCs w:val="28"/>
          <w:lang w:val="az-Latn-AZ"/>
        </w:rPr>
        <w:t>o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>nlayn qaydada nəzarət edilir.</w:t>
      </w:r>
    </w:p>
    <w:p w14:paraId="49D7F6FD" w14:textId="77777777" w:rsidR="001C60B0" w:rsidRPr="00341634" w:rsidRDefault="001C60B0" w:rsidP="001C60B0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BA05BA">
        <w:rPr>
          <w:rFonts w:ascii="Times New Roman" w:hAnsi="Times New Roman"/>
          <w:b/>
          <w:sz w:val="28"/>
          <w:szCs w:val="28"/>
          <w:lang w:val="az-Latn-AZ"/>
        </w:rPr>
        <w:t>3.5.2</w:t>
      </w:r>
      <w:r w:rsidRPr="00341634">
        <w:rPr>
          <w:rFonts w:ascii="Times New Roman" w:hAnsi="Times New Roman"/>
          <w:b/>
          <w:i/>
          <w:sz w:val="28"/>
          <w:szCs w:val="28"/>
          <w:lang w:val="az-Latn-AZ"/>
        </w:rPr>
        <w:t>.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="00BA05BA">
        <w:rPr>
          <w:rFonts w:ascii="Times New Roman" w:hAnsi="Times New Roman"/>
          <w:b/>
          <w:sz w:val="28"/>
          <w:szCs w:val="28"/>
          <w:lang w:val="az-Latn-AZ"/>
        </w:rPr>
        <w:t>Nə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zarət qaydası: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Bu prosesdə yaranan hər hansı anlaşılmazlığın aradan qaldırılması və ya metodiki dəstəyin göstərilməsi məqsədilə </w:t>
      </w:r>
      <w:r w:rsidR="00BA05BA"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- </w:t>
      </w:r>
      <w:r w:rsidR="00BA05BA">
        <w:rPr>
          <w:rFonts w:ascii="Times New Roman" w:hAnsi="Times New Roman"/>
          <w:i/>
          <w:sz w:val="28"/>
          <w:szCs w:val="28"/>
          <w:lang w:val="az-Latn-AZ"/>
        </w:rPr>
        <w:t>Azərbaycan Respublikası</w:t>
      </w:r>
      <w:r w:rsidR="00BA05BA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Vergilər Nazirliyinin Çağrı Mərkəzi (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>195</w:t>
      </w:r>
      <w:r>
        <w:rPr>
          <w:rFonts w:ascii="Times New Roman" w:hAnsi="Times New Roman"/>
          <w:bCs/>
          <w:i/>
          <w:sz w:val="28"/>
          <w:szCs w:val="28"/>
          <w:lang w:val="az-Latn-AZ"/>
        </w:rPr>
        <w:t>)</w:t>
      </w:r>
      <w:r w:rsidRPr="00341634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fəaliyyət göstərir. </w:t>
      </w:r>
    </w:p>
    <w:p w14:paraId="7D2B2F28" w14:textId="77777777" w:rsidR="001C60B0" w:rsidRDefault="001C60B0" w:rsidP="001C60B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7CBD1D45" w14:textId="77777777" w:rsidR="00A434C7" w:rsidRPr="001872C4" w:rsidRDefault="00A434C7" w:rsidP="00A434C7">
      <w:pPr>
        <w:tabs>
          <w:tab w:val="left" w:pos="1134"/>
        </w:tabs>
        <w:ind w:firstLine="567"/>
        <w:rPr>
          <w:rFonts w:ascii="Times New Roman" w:hAnsi="Times New Roman"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t>3.6. Elektron xidmətin göstərilməsi üzrə mübahisələr:</w:t>
      </w:r>
      <w:r>
        <w:rPr>
          <w:rFonts w:ascii="Times New Roman" w:hAnsi="Times New Roman"/>
          <w:b/>
          <w:sz w:val="28"/>
          <w:szCs w:val="28"/>
          <w:lang w:val="az-Latn-AZ"/>
        </w:rPr>
        <w:t xml:space="preserve">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İ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stifadəçi elektron xidmətlə bağlı onu razı salmayan istənilən məsələ barədə inzibati qaydada yuxarı səlahiyyətli orqana (vəzifəli şəxsə) və məhkəməyə şikayət edə bilər. </w:t>
      </w:r>
    </w:p>
    <w:p w14:paraId="7E18D720" w14:textId="77777777" w:rsidR="00A434C7" w:rsidRPr="00341634" w:rsidRDefault="00A434C7" w:rsidP="00A434C7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  <w:lang w:val="az-Latn-AZ"/>
        </w:rPr>
      </w:pPr>
    </w:p>
    <w:p w14:paraId="1A01D898" w14:textId="77777777" w:rsidR="00A434C7" w:rsidRDefault="00A434C7" w:rsidP="00A434C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341634">
        <w:rPr>
          <w:rFonts w:ascii="Times New Roman" w:hAnsi="Times New Roman"/>
          <w:b/>
          <w:sz w:val="28"/>
          <w:szCs w:val="28"/>
          <w:lang w:val="az-Latn-AZ"/>
        </w:rPr>
        <w:lastRenderedPageBreak/>
        <w:t xml:space="preserve">3.6.1. </w:t>
      </w:r>
      <w:r w:rsidR="00BA05BA">
        <w:rPr>
          <w:rFonts w:ascii="Times New Roman" w:hAnsi="Times New Roman"/>
          <w:b/>
          <w:sz w:val="28"/>
          <w:szCs w:val="28"/>
          <w:lang w:val="az-Latn-AZ"/>
        </w:rPr>
        <w:t>İ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 xml:space="preserve">stifadəçinin şikayət etmək hüququ haqqında məlumat: </w:t>
      </w:r>
      <w:r w:rsidRPr="001872C4">
        <w:rPr>
          <w:rFonts w:ascii="Times New Roman" w:hAnsi="Times New Roman"/>
          <w:i/>
          <w:sz w:val="28"/>
          <w:szCs w:val="28"/>
          <w:lang w:val="az-Latn-AZ"/>
        </w:rPr>
        <w:t>Elektron</w:t>
      </w:r>
      <w:r w:rsidRPr="001872C4">
        <w:rPr>
          <w:rFonts w:ascii="Times New Roman" w:hAnsi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xidmətin göstərilməsindən və ya elektron xidmətin göstərilməsindən imtinadan qanunvericiliyə uyğun olaraq inzibati qaydada və məhkəməyə şikayət verilə bilər.</w:t>
      </w:r>
    </w:p>
    <w:p w14:paraId="53DEFD55" w14:textId="77777777" w:rsidR="00A434C7" w:rsidRPr="00341634" w:rsidRDefault="00A434C7" w:rsidP="00A434C7">
      <w:pPr>
        <w:ind w:firstLine="0"/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       </w:t>
      </w:r>
      <w:r w:rsidRPr="00F44BB0">
        <w:rPr>
          <w:rFonts w:ascii="Times New Roman" w:hAnsi="Times New Roman"/>
          <w:b/>
          <w:sz w:val="28"/>
          <w:szCs w:val="28"/>
          <w:lang w:val="az-Latn-AZ"/>
        </w:rPr>
        <w:t xml:space="preserve"> 3.6.2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. </w:t>
      </w:r>
      <w:r w:rsidR="00BA05BA">
        <w:rPr>
          <w:rFonts w:ascii="Times New Roman" w:hAnsi="Times New Roman"/>
          <w:b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sz w:val="28"/>
          <w:szCs w:val="28"/>
          <w:lang w:val="az-Latn-AZ"/>
        </w:rPr>
        <w:t>ikayətin əsaslandırılması və baxılması üçün lazım olan informasiya:</w:t>
      </w:r>
      <w:r w:rsidRPr="00341634"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az-Latn-AZ"/>
        </w:rPr>
        <w:t>İn</w:t>
      </w:r>
      <w:r w:rsidRPr="00203313">
        <w:rPr>
          <w:rFonts w:ascii="Times New Roman" w:hAnsi="Times New Roman"/>
          <w:i/>
          <w:color w:val="000000"/>
          <w:sz w:val="28"/>
          <w:szCs w:val="28"/>
          <w:lang w:val="az-Latn-AZ"/>
        </w:rPr>
        <w:t xml:space="preserve">zibati şikayətin forması 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“İnzibati icraat haqqında” Azərbaycan Respublikasının Qanununun 74-cü maddə</w:t>
      </w:r>
      <w:r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s</w:t>
      </w:r>
      <w:r w:rsidRPr="00203313">
        <w:rPr>
          <w:rFonts w:ascii="Times New Roman" w:hAnsi="Times New Roman"/>
          <w:bCs/>
          <w:i/>
          <w:color w:val="000000"/>
          <w:sz w:val="28"/>
          <w:szCs w:val="28"/>
          <w:lang w:val="az-Latn-AZ"/>
        </w:rPr>
        <w:t>inə uyğun olmalıdır.</w:t>
      </w:r>
    </w:p>
    <w:p w14:paraId="2CA995F9" w14:textId="77777777" w:rsidR="00A434C7" w:rsidRPr="0004087B" w:rsidRDefault="00A434C7" w:rsidP="00A434C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 w:rsidRPr="00F44BB0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3.6.3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. </w:t>
      </w:r>
      <w:r w:rsidR="00BA05BA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Ş</w:t>
      </w:r>
      <w:r w:rsidRPr="00341634">
        <w:rPr>
          <w:rFonts w:ascii="Times New Roman" w:hAnsi="Times New Roman"/>
          <w:b/>
          <w:bCs/>
          <w:color w:val="000000"/>
          <w:sz w:val="28"/>
          <w:szCs w:val="28"/>
          <w:lang w:val="az-Latn-AZ"/>
        </w:rPr>
        <w:t>ikayətin baxılma müddəti:</w:t>
      </w:r>
      <w:r w:rsidRPr="00341634">
        <w:rPr>
          <w:rFonts w:ascii="Times New Roman" w:hAnsi="Times New Roman"/>
          <w:b/>
          <w:bCs/>
          <w:i/>
          <w:color w:val="000000"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Şikayət inzibati orqana verildikdə, şikayətə “İnzibati icraat haqqında” Azərbaycan Respublikasının Qanunun</w:t>
      </w:r>
      <w:r>
        <w:rPr>
          <w:rFonts w:ascii="Times New Roman" w:hAnsi="Times New Roman"/>
          <w:i/>
          <w:sz w:val="28"/>
          <w:szCs w:val="28"/>
          <w:lang w:val="az-Latn-AZ"/>
        </w:rPr>
        <w:t>un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 xml:space="preserve"> 78-ci maddəsinə əsasən</w:t>
      </w:r>
      <w:r w:rsidRPr="008A5150">
        <w:rPr>
          <w:rFonts w:ascii="Times New Roman" w:hAnsi="Times New Roman"/>
          <w:i/>
          <w:sz w:val="28"/>
          <w:szCs w:val="28"/>
          <w:lang w:val="az-Latn-AZ"/>
        </w:rPr>
        <w:t>, 1 ay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müddətinə baxılır.</w:t>
      </w:r>
    </w:p>
    <w:p w14:paraId="00EB411C" w14:textId="77777777" w:rsidR="00A434C7" w:rsidRDefault="00A434C7" w:rsidP="00A434C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  <w:r>
        <w:rPr>
          <w:rFonts w:ascii="Times New Roman" w:hAnsi="Times New Roman"/>
          <w:i/>
          <w:sz w:val="28"/>
          <w:szCs w:val="28"/>
          <w:lang w:val="az-Latn-AZ"/>
        </w:rPr>
        <w:t xml:space="preserve">Məhkəməyə verilən şikayətə </w:t>
      </w:r>
      <w:r w:rsidRPr="0004087B">
        <w:rPr>
          <w:rFonts w:ascii="Times New Roman" w:hAnsi="Times New Roman"/>
          <w:i/>
          <w:sz w:val="28"/>
          <w:szCs w:val="28"/>
          <w:lang w:val="az-Latn-AZ"/>
        </w:rPr>
        <w:t>Azərbaycan Respublikasının</w:t>
      </w:r>
      <w:r>
        <w:rPr>
          <w:rFonts w:ascii="Times New Roman" w:hAnsi="Times New Roman"/>
          <w:i/>
          <w:sz w:val="28"/>
          <w:szCs w:val="28"/>
          <w:lang w:val="az-Latn-AZ"/>
        </w:rPr>
        <w:t xml:space="preserve"> İnzibati Prosessual Məcəlləsi ilə müəyyən edilmiş qaydada baxılır.</w:t>
      </w:r>
    </w:p>
    <w:p w14:paraId="5C2D85DE" w14:textId="77777777" w:rsidR="00A434C7" w:rsidRPr="00B60C3C" w:rsidRDefault="00A434C7" w:rsidP="00A434C7">
      <w:pPr>
        <w:ind w:firstLine="567"/>
        <w:rPr>
          <w:rFonts w:ascii="Times New Roman" w:hAnsi="Times New Roman"/>
          <w:i/>
          <w:sz w:val="28"/>
          <w:szCs w:val="28"/>
          <w:lang w:val="az-Latn-AZ"/>
        </w:rPr>
      </w:pPr>
    </w:p>
    <w:p w14:paraId="5975866A" w14:textId="77777777" w:rsidR="00A434C7" w:rsidRPr="00B91CE6" w:rsidRDefault="00A434C7" w:rsidP="00A434C7">
      <w:pPr>
        <w:ind w:firstLine="567"/>
        <w:jc w:val="center"/>
        <w:rPr>
          <w:rFonts w:ascii="Times New Roman" w:hAnsi="Times New Roman"/>
          <w:b/>
          <w:sz w:val="28"/>
          <w:szCs w:val="28"/>
          <w:lang w:val="az-Latn-AZ"/>
        </w:rPr>
      </w:pPr>
      <w:r w:rsidRPr="0004087B">
        <w:rPr>
          <w:rFonts w:ascii="Times New Roman" w:hAnsi="Times New Roman"/>
          <w:b/>
          <w:sz w:val="28"/>
          <w:szCs w:val="28"/>
          <w:lang w:val="az-Latn-AZ"/>
        </w:rPr>
        <w:t>* * *</w:t>
      </w:r>
    </w:p>
    <w:p w14:paraId="0CB283FA" w14:textId="77777777" w:rsidR="001C60B0" w:rsidRDefault="001C60B0"/>
    <w:sectPr w:rsidR="001C60B0" w:rsidSect="001C60B0">
      <w:pgSz w:w="11906" w:h="16838" w:code="9"/>
      <w:pgMar w:top="1134" w:right="1133" w:bottom="993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85711" w14:textId="77777777" w:rsidR="00C62A12" w:rsidRDefault="00C62A12">
      <w:r>
        <w:separator/>
      </w:r>
    </w:p>
  </w:endnote>
  <w:endnote w:type="continuationSeparator" w:id="0">
    <w:p w14:paraId="672B4ED9" w14:textId="77777777" w:rsidR="00C62A12" w:rsidRDefault="00C6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7B144" w14:textId="77777777" w:rsidR="00C62A12" w:rsidRDefault="00C62A12">
      <w:r>
        <w:separator/>
      </w:r>
    </w:p>
  </w:footnote>
  <w:footnote w:type="continuationSeparator" w:id="0">
    <w:p w14:paraId="10508CCF" w14:textId="77777777" w:rsidR="00C62A12" w:rsidRDefault="00C62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3A71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B47B92"/>
    <w:multiLevelType w:val="hybridMultilevel"/>
    <w:tmpl w:val="CE007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CA0563"/>
    <w:multiLevelType w:val="multilevel"/>
    <w:tmpl w:val="DFCA0D4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  <w:i w:val="0"/>
      </w:rPr>
    </w:lvl>
  </w:abstractNum>
  <w:abstractNum w:abstractNumId="3">
    <w:nsid w:val="6A6D23CE"/>
    <w:multiLevelType w:val="multilevel"/>
    <w:tmpl w:val="AD8EABB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7D130623"/>
    <w:multiLevelType w:val="hybridMultilevel"/>
    <w:tmpl w:val="52248BD4"/>
    <w:lvl w:ilvl="0" w:tplc="456A7E4A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D4A50F8"/>
    <w:multiLevelType w:val="hybridMultilevel"/>
    <w:tmpl w:val="3968B51E"/>
    <w:lvl w:ilvl="0" w:tplc="B23ACB98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B0"/>
    <w:rsid w:val="00083656"/>
    <w:rsid w:val="00096623"/>
    <w:rsid w:val="001A70DC"/>
    <w:rsid w:val="001C60B0"/>
    <w:rsid w:val="002B2074"/>
    <w:rsid w:val="002F08DD"/>
    <w:rsid w:val="0042462D"/>
    <w:rsid w:val="00470D92"/>
    <w:rsid w:val="00691708"/>
    <w:rsid w:val="0074375E"/>
    <w:rsid w:val="009E79CC"/>
    <w:rsid w:val="00A434C7"/>
    <w:rsid w:val="00A87206"/>
    <w:rsid w:val="00AD1474"/>
    <w:rsid w:val="00B01EB3"/>
    <w:rsid w:val="00B029CB"/>
    <w:rsid w:val="00B458AF"/>
    <w:rsid w:val="00B75E03"/>
    <w:rsid w:val="00B80366"/>
    <w:rsid w:val="00BA05BA"/>
    <w:rsid w:val="00BB19E3"/>
    <w:rsid w:val="00C62A12"/>
    <w:rsid w:val="00C87E6D"/>
    <w:rsid w:val="00D749D6"/>
    <w:rsid w:val="00DB4E06"/>
    <w:rsid w:val="00E225D7"/>
    <w:rsid w:val="00EC0881"/>
    <w:rsid w:val="00F72DE6"/>
    <w:rsid w:val="00FC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C25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B0"/>
    <w:pPr>
      <w:ind w:firstLine="720"/>
      <w:jc w:val="both"/>
    </w:pPr>
    <w:rPr>
      <w:rFonts w:ascii="Arial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nhideWhenUsed/>
    <w:rsid w:val="001C60B0"/>
    <w:rPr>
      <w:color w:val="0000FF"/>
      <w:u w:val="single"/>
    </w:rPr>
  </w:style>
  <w:style w:type="paragraph" w:styleId="a4">
    <w:name w:val="caption"/>
    <w:basedOn w:val="a"/>
    <w:next w:val="a"/>
    <w:qFormat/>
    <w:rsid w:val="001C60B0"/>
    <w:pPr>
      <w:ind w:firstLine="0"/>
    </w:pPr>
    <w:rPr>
      <w:rFonts w:eastAsia="MS Mincho" w:cs="Arial"/>
      <w:b/>
      <w:bCs/>
      <w:sz w:val="20"/>
      <w:szCs w:val="20"/>
      <w:lang w:val="az-Latn-AZ" w:eastAsia="az-Latn-A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e-taxes.gov.az/" TargetMode="External"/><Relationship Id="rId8" Type="http://schemas.openxmlformats.org/officeDocument/2006/relationships/hyperlink" Target="https://www.e-gov.az" TargetMode="External"/><Relationship Id="rId9" Type="http://schemas.openxmlformats.org/officeDocument/2006/relationships/hyperlink" Target="mailto:office@taxes.gov.az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1528</Words>
  <Characters>8714</Characters>
  <Application>Microsoft Macintosh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Layihə</vt:lpstr>
    </vt:vector>
  </TitlesOfParts>
  <Company>audit</Company>
  <LinksUpToDate>false</LinksUpToDate>
  <CharactersWithSpaces>10222</CharactersWithSpaces>
  <SharedDoc>false</SharedDoc>
  <HLinks>
    <vt:vector size="18" baseType="variant">
      <vt:variant>
        <vt:i4>5832751</vt:i4>
      </vt:variant>
      <vt:variant>
        <vt:i4>6</vt:i4>
      </vt:variant>
      <vt:variant>
        <vt:i4>0</vt:i4>
      </vt:variant>
      <vt:variant>
        <vt:i4>5</vt:i4>
      </vt:variant>
      <vt:variant>
        <vt:lpwstr>mailto:office@taxes.gov.az</vt:lpwstr>
      </vt:variant>
      <vt:variant>
        <vt:lpwstr/>
      </vt:variant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http://www.e-gov.az/</vt:lpwstr>
      </vt:variant>
      <vt:variant>
        <vt:lpwstr/>
      </vt:variant>
      <vt:variant>
        <vt:i4>7209068</vt:i4>
      </vt:variant>
      <vt:variant>
        <vt:i4>0</vt:i4>
      </vt:variant>
      <vt:variant>
        <vt:i4>0</vt:i4>
      </vt:variant>
      <vt:variant>
        <vt:i4>5</vt:i4>
      </vt:variant>
      <vt:variant>
        <vt:lpwstr>http://www.e-taxes.gov.az/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Layihə</dc:title>
  <dc:subject/>
  <dc:creator>sh.mammadov</dc:creator>
  <cp:keywords/>
  <cp:lastModifiedBy>Пользователь Microsoft Office</cp:lastModifiedBy>
  <cp:revision>4</cp:revision>
  <dcterms:created xsi:type="dcterms:W3CDTF">2017-08-15T08:12:00Z</dcterms:created>
  <dcterms:modified xsi:type="dcterms:W3CDTF">2017-08-15T08:14:00Z</dcterms:modified>
</cp:coreProperties>
</file>